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29C6" w14:textId="77777777" w:rsidR="00742CF1" w:rsidRDefault="00742CF1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742CF1" w14:paraId="1904C307" w14:textId="77777777">
        <w:trPr>
          <w:trHeight w:val="265"/>
        </w:trPr>
        <w:tc>
          <w:tcPr>
            <w:tcW w:w="1565" w:type="dxa"/>
            <w:vMerge w:val="restart"/>
          </w:tcPr>
          <w:p w14:paraId="64D24E4B" w14:textId="77777777" w:rsidR="00742CF1" w:rsidRDefault="00742CF1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3128A61" w14:textId="5DFB3F22" w:rsidR="00742CF1" w:rsidRDefault="00FC71A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1D15F" wp14:editId="38FAE219">
                  <wp:extent cx="914400" cy="917340"/>
                  <wp:effectExtent l="0" t="0" r="0" b="0"/>
                  <wp:docPr id="282414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1459" name="Resim 2824145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94" cy="92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2953A419" w14:textId="77777777" w:rsidR="00742CF1" w:rsidRDefault="00000000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08CB2C7A" w14:textId="24A48D11" w:rsidR="00742CF1" w:rsidRDefault="00FC71A6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7575EC2E" w14:textId="77777777" w:rsidR="00742CF1" w:rsidRDefault="00000000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47F292D4" w14:textId="77777777" w:rsidR="00742CF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FF79B11" w14:textId="77777777" w:rsidR="00742CF1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055</w:t>
            </w:r>
          </w:p>
        </w:tc>
      </w:tr>
      <w:tr w:rsidR="00742CF1" w14:paraId="6B115936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6BAB3F0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395FA92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BBA7A98" w14:textId="77777777" w:rsidR="00742CF1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BFE04F7" w14:textId="77777777" w:rsidR="00742CF1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742CF1" w14:paraId="104659A1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3985286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5A2935A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8FBD822" w14:textId="77777777" w:rsidR="00742CF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509F7488" w14:textId="77777777" w:rsidR="00742CF1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42CF1" w14:paraId="7EDDA020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5E92F41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DC6D28B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F87D0C6" w14:textId="77777777" w:rsidR="00742CF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8611133" w14:textId="77777777" w:rsidR="00742CF1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742CF1" w14:paraId="06656F11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754DA39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D447415" w14:textId="77777777" w:rsidR="00742CF1" w:rsidRDefault="00742C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6260606" w14:textId="77777777" w:rsidR="00742CF1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6BC1D717" w14:textId="77777777" w:rsidR="00742CF1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7C628D41" w14:textId="77777777" w:rsidR="00742CF1" w:rsidRDefault="00742CF1">
      <w:pPr>
        <w:pStyle w:val="GvdeMetni"/>
        <w:spacing w:before="10"/>
      </w:pPr>
    </w:p>
    <w:p w14:paraId="6BD1EBA6" w14:textId="77777777" w:rsidR="00742CF1" w:rsidRDefault="00000000">
      <w:pPr>
        <w:ind w:left="618"/>
      </w:pPr>
      <w:r>
        <w:rPr>
          <w:b/>
        </w:rPr>
        <w:t>GÖREV</w:t>
      </w:r>
      <w:r>
        <w:rPr>
          <w:b/>
          <w:spacing w:val="-8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MEMUR</w:t>
      </w:r>
      <w:r>
        <w:rPr>
          <w:spacing w:val="-8"/>
        </w:rPr>
        <w:t xml:space="preserve"> </w:t>
      </w:r>
      <w:r>
        <w:t>(DİPLOMA-YAZI</w:t>
      </w:r>
      <w:r>
        <w:rPr>
          <w:spacing w:val="-6"/>
        </w:rPr>
        <w:t xml:space="preserve"> </w:t>
      </w:r>
      <w:r>
        <w:rPr>
          <w:spacing w:val="-2"/>
        </w:rPr>
        <w:t>İŞLERİ)</w:t>
      </w:r>
    </w:p>
    <w:p w14:paraId="6F4A3504" w14:textId="77777777" w:rsidR="00742CF1" w:rsidRDefault="00742CF1">
      <w:pPr>
        <w:pStyle w:val="GvdeMetni"/>
        <w:spacing w:before="39"/>
      </w:pPr>
    </w:p>
    <w:p w14:paraId="0CE0C215" w14:textId="77777777" w:rsidR="00742CF1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25825B33" w14:textId="77777777" w:rsidR="00742CF1" w:rsidRDefault="00742CF1">
      <w:pPr>
        <w:pStyle w:val="GvdeMetni"/>
        <w:spacing w:before="27"/>
        <w:rPr>
          <w:b/>
        </w:rPr>
      </w:pPr>
    </w:p>
    <w:p w14:paraId="14F17684" w14:textId="77777777" w:rsidR="00742CF1" w:rsidRDefault="00000000">
      <w:pPr>
        <w:pStyle w:val="GvdeMetni"/>
        <w:spacing w:line="511" w:lineRule="auto"/>
        <w:ind w:left="618" w:right="1812"/>
      </w:pPr>
      <w:r>
        <w:t>Üst</w:t>
      </w:r>
      <w:r>
        <w:rPr>
          <w:spacing w:val="-4"/>
        </w:rPr>
        <w:t xml:space="preserve"> </w:t>
      </w:r>
      <w:r>
        <w:t>Makam:</w:t>
      </w:r>
      <w:r>
        <w:rPr>
          <w:spacing w:val="-4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</w:t>
      </w:r>
      <w:r>
        <w:rPr>
          <w:spacing w:val="-6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4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Yardımcısı-Rektör Bağlı Birimler: Öğrenci İşleri Daire Başkanlığı</w:t>
      </w:r>
    </w:p>
    <w:p w14:paraId="0E5C6845" w14:textId="77777777" w:rsidR="00742CF1" w:rsidRDefault="00000000">
      <w:pPr>
        <w:pStyle w:val="Balk1"/>
        <w:spacing w:before="7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0A18C908" w14:textId="77777777" w:rsidR="00742CF1" w:rsidRDefault="00742CF1">
      <w:pPr>
        <w:pStyle w:val="GvdeMetni"/>
        <w:spacing w:before="31"/>
        <w:rPr>
          <w:b/>
        </w:rPr>
      </w:pPr>
    </w:p>
    <w:p w14:paraId="73E4E097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Diploma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Eki</w:t>
      </w:r>
      <w:r>
        <w:rPr>
          <w:spacing w:val="-2"/>
        </w:rPr>
        <w:t xml:space="preserve"> basımı,</w:t>
      </w:r>
    </w:p>
    <w:p w14:paraId="2E88F2E6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Ortak</w:t>
      </w:r>
      <w:r>
        <w:rPr>
          <w:spacing w:val="-7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Programları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işlemler,</w:t>
      </w:r>
    </w:p>
    <w:p w14:paraId="56DB26B6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Akademik</w:t>
      </w:r>
      <w:r>
        <w:rPr>
          <w:spacing w:val="-8"/>
        </w:rPr>
        <w:t xml:space="preserve"> </w:t>
      </w:r>
      <w:r>
        <w:t>Takvim</w:t>
      </w:r>
      <w:r>
        <w:rPr>
          <w:spacing w:val="-7"/>
        </w:rPr>
        <w:t xml:space="preserve"> </w:t>
      </w:r>
      <w:r>
        <w:rPr>
          <w:spacing w:val="-2"/>
        </w:rPr>
        <w:t>hazırlıkları,</w:t>
      </w:r>
    </w:p>
    <w:p w14:paraId="3069070F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Yönetmelik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rPr>
          <w:spacing w:val="-2"/>
        </w:rPr>
        <w:t>çalışmaları,</w:t>
      </w:r>
    </w:p>
    <w:p w14:paraId="4840965A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YÖKSİS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rPr>
          <w:spacing w:val="-2"/>
        </w:rPr>
        <w:t>işlemler,</w:t>
      </w:r>
    </w:p>
    <w:p w14:paraId="70D4D49B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Kontenjanların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Ek</w:t>
      </w:r>
      <w:r>
        <w:rPr>
          <w:spacing w:val="80"/>
        </w:rPr>
        <w:t xml:space="preserve"> </w:t>
      </w:r>
      <w:r>
        <w:t>kontenjanların</w:t>
      </w:r>
      <w:r>
        <w:rPr>
          <w:spacing w:val="80"/>
        </w:rPr>
        <w:t xml:space="preserve"> </w:t>
      </w:r>
      <w:r>
        <w:t>(Yatay</w:t>
      </w:r>
      <w:r>
        <w:rPr>
          <w:spacing w:val="80"/>
        </w:rPr>
        <w:t xml:space="preserve"> </w:t>
      </w:r>
      <w:r>
        <w:t>Geçiş,</w:t>
      </w:r>
      <w:r>
        <w:rPr>
          <w:spacing w:val="80"/>
        </w:rPr>
        <w:t xml:space="preserve"> </w:t>
      </w:r>
      <w:r>
        <w:t>Çift</w:t>
      </w:r>
      <w:r>
        <w:rPr>
          <w:spacing w:val="80"/>
        </w:rPr>
        <w:t xml:space="preserve"> </w:t>
      </w:r>
      <w:r>
        <w:t>Anadal</w:t>
      </w:r>
      <w:r>
        <w:rPr>
          <w:spacing w:val="80"/>
        </w:rPr>
        <w:t xml:space="preserve"> </w:t>
      </w:r>
      <w:r>
        <w:t>Programları,</w:t>
      </w:r>
      <w:r>
        <w:rPr>
          <w:spacing w:val="80"/>
        </w:rPr>
        <w:t xml:space="preserve"> </w:t>
      </w:r>
      <w:r>
        <w:t>Uluslararası Öğrenciler, Yükseköğretim Kurumları Sınavı) ÖSYM ve YÖK'e bildirilmesi ve ilgili işlemler,</w:t>
      </w:r>
    </w:p>
    <w:p w14:paraId="2FED3D50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ÖSYS,</w:t>
      </w:r>
      <w:r>
        <w:rPr>
          <w:spacing w:val="-7"/>
        </w:rPr>
        <w:t xml:space="preserve"> </w:t>
      </w:r>
      <w:r>
        <w:t>DGS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yatay</w:t>
      </w:r>
      <w:r>
        <w:rPr>
          <w:spacing w:val="-6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duyuruların</w:t>
      </w:r>
      <w:r>
        <w:rPr>
          <w:spacing w:val="-4"/>
        </w:rPr>
        <w:t xml:space="preserve"> </w:t>
      </w:r>
      <w:r>
        <w:t>hazırlanması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3B55FB68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Zorunlu</w:t>
      </w:r>
      <w:r>
        <w:rPr>
          <w:spacing w:val="-9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programına</w:t>
      </w:r>
      <w:r>
        <w:rPr>
          <w:spacing w:val="-6"/>
        </w:rPr>
        <w:t xml:space="preserve"> </w:t>
      </w:r>
      <w:r>
        <w:t>dâhil</w:t>
      </w:r>
      <w:r>
        <w:rPr>
          <w:spacing w:val="-5"/>
        </w:rPr>
        <w:t xml:space="preserve"> </w:t>
      </w:r>
      <w:r>
        <w:t>Öğrencilerin</w:t>
      </w:r>
      <w:r>
        <w:rPr>
          <w:spacing w:val="-9"/>
        </w:rPr>
        <w:t xml:space="preserve"> </w:t>
      </w:r>
      <w:r>
        <w:t>işlemleri,</w:t>
      </w:r>
      <w:r>
        <w:rPr>
          <w:spacing w:val="-8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yazışmalar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6C9A9A59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100-2000</w:t>
      </w:r>
      <w:r>
        <w:rPr>
          <w:spacing w:val="-5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t>bursları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işlemler,</w:t>
      </w:r>
    </w:p>
    <w:p w14:paraId="022032CF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57" w:lineRule="auto"/>
        <w:ind w:right="661"/>
      </w:pPr>
      <w:r>
        <w:t>Yabancı</w:t>
      </w:r>
      <w:r>
        <w:rPr>
          <w:spacing w:val="80"/>
        </w:rPr>
        <w:t xml:space="preserve"> </w:t>
      </w:r>
      <w:r>
        <w:t>Uyruklu</w:t>
      </w:r>
      <w:r>
        <w:rPr>
          <w:spacing w:val="80"/>
        </w:rPr>
        <w:t xml:space="preserve"> </w:t>
      </w:r>
      <w:r>
        <w:t>mezunlar</w:t>
      </w:r>
      <w:r>
        <w:rPr>
          <w:spacing w:val="80"/>
        </w:rPr>
        <w:t xml:space="preserve"> </w:t>
      </w:r>
      <w:r>
        <w:t>ile</w:t>
      </w:r>
      <w:r>
        <w:rPr>
          <w:spacing w:val="80"/>
        </w:rPr>
        <w:t xml:space="preserve"> </w:t>
      </w:r>
      <w:r>
        <w:t>ilgili</w:t>
      </w:r>
      <w:r>
        <w:rPr>
          <w:spacing w:val="80"/>
        </w:rPr>
        <w:t xml:space="preserve"> </w:t>
      </w:r>
      <w:r>
        <w:t>bilgilerin</w:t>
      </w:r>
      <w:r>
        <w:rPr>
          <w:spacing w:val="80"/>
        </w:rPr>
        <w:t xml:space="preserve"> </w:t>
      </w:r>
      <w:r>
        <w:t>Yurtdışı</w:t>
      </w:r>
      <w:r>
        <w:rPr>
          <w:spacing w:val="80"/>
        </w:rPr>
        <w:t xml:space="preserve"> </w:t>
      </w:r>
      <w:r>
        <w:t>Türkler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Akraba</w:t>
      </w:r>
      <w:r>
        <w:rPr>
          <w:spacing w:val="80"/>
        </w:rPr>
        <w:t xml:space="preserve"> </w:t>
      </w:r>
      <w:r>
        <w:t>Toplulukları</w:t>
      </w:r>
      <w:r>
        <w:rPr>
          <w:spacing w:val="40"/>
        </w:rPr>
        <w:t xml:space="preserve"> </w:t>
      </w:r>
      <w:r>
        <w:t>Başkanlığı’na gönderilmesi.</w:t>
      </w:r>
    </w:p>
    <w:p w14:paraId="2849E706" w14:textId="77777777" w:rsidR="00742CF1" w:rsidRDefault="00742CF1">
      <w:pPr>
        <w:pStyle w:val="GvdeMetni"/>
        <w:spacing w:before="35"/>
      </w:pPr>
    </w:p>
    <w:p w14:paraId="36309106" w14:textId="77777777" w:rsidR="00742CF1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038545F" w14:textId="77777777" w:rsidR="00742CF1" w:rsidRDefault="00742CF1">
      <w:pPr>
        <w:pStyle w:val="GvdeMetni"/>
        <w:spacing w:before="150"/>
        <w:rPr>
          <w:b/>
        </w:rPr>
      </w:pPr>
    </w:p>
    <w:p w14:paraId="0C09750A" w14:textId="77777777" w:rsidR="00742CF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61DBC0C5" w14:textId="77777777" w:rsidR="00742CF1" w:rsidRDefault="00742CF1">
      <w:pPr>
        <w:pStyle w:val="GvdeMetni"/>
        <w:rPr>
          <w:sz w:val="20"/>
        </w:rPr>
      </w:pPr>
    </w:p>
    <w:p w14:paraId="467F405D" w14:textId="77777777" w:rsidR="00742CF1" w:rsidRDefault="00742CF1">
      <w:pPr>
        <w:pStyle w:val="GvdeMetni"/>
        <w:rPr>
          <w:sz w:val="20"/>
        </w:rPr>
      </w:pPr>
    </w:p>
    <w:p w14:paraId="1AD5158A" w14:textId="77777777" w:rsidR="00742CF1" w:rsidRDefault="00742CF1">
      <w:pPr>
        <w:pStyle w:val="GvdeMetni"/>
        <w:rPr>
          <w:sz w:val="20"/>
        </w:rPr>
      </w:pPr>
    </w:p>
    <w:p w14:paraId="7BA81C3B" w14:textId="77777777" w:rsidR="00742CF1" w:rsidRDefault="00742CF1">
      <w:pPr>
        <w:pStyle w:val="GvdeMetni"/>
        <w:rPr>
          <w:sz w:val="20"/>
        </w:rPr>
      </w:pPr>
    </w:p>
    <w:p w14:paraId="7B50001C" w14:textId="77777777" w:rsidR="00742CF1" w:rsidRDefault="00742CF1">
      <w:pPr>
        <w:pStyle w:val="GvdeMetni"/>
        <w:rPr>
          <w:sz w:val="20"/>
        </w:rPr>
      </w:pPr>
    </w:p>
    <w:p w14:paraId="47213BF7" w14:textId="77777777" w:rsidR="00742CF1" w:rsidRDefault="00742CF1">
      <w:pPr>
        <w:pStyle w:val="GvdeMetni"/>
        <w:rPr>
          <w:sz w:val="20"/>
        </w:rPr>
      </w:pPr>
    </w:p>
    <w:p w14:paraId="61064E11" w14:textId="77777777" w:rsidR="00742CF1" w:rsidRDefault="00742CF1">
      <w:pPr>
        <w:pStyle w:val="GvdeMetni"/>
        <w:rPr>
          <w:sz w:val="20"/>
        </w:rPr>
      </w:pPr>
    </w:p>
    <w:p w14:paraId="49EDCC20" w14:textId="77777777" w:rsidR="00742CF1" w:rsidRDefault="00742CF1">
      <w:pPr>
        <w:pStyle w:val="GvdeMetni"/>
        <w:rPr>
          <w:sz w:val="20"/>
        </w:rPr>
      </w:pPr>
    </w:p>
    <w:p w14:paraId="42BCBB52" w14:textId="77777777" w:rsidR="00742CF1" w:rsidRDefault="00742CF1">
      <w:pPr>
        <w:pStyle w:val="GvdeMetni"/>
        <w:rPr>
          <w:sz w:val="20"/>
        </w:rPr>
      </w:pPr>
    </w:p>
    <w:p w14:paraId="5D6B0E81" w14:textId="77777777" w:rsidR="00742CF1" w:rsidRDefault="00742CF1">
      <w:pPr>
        <w:pStyle w:val="GvdeMetni"/>
        <w:rPr>
          <w:sz w:val="20"/>
        </w:rPr>
      </w:pPr>
    </w:p>
    <w:p w14:paraId="6F186345" w14:textId="77777777" w:rsidR="00742CF1" w:rsidRDefault="00742CF1">
      <w:pPr>
        <w:pStyle w:val="GvdeMetni"/>
        <w:rPr>
          <w:sz w:val="20"/>
        </w:rPr>
      </w:pPr>
    </w:p>
    <w:p w14:paraId="15A54A4D" w14:textId="77777777" w:rsidR="00742CF1" w:rsidRDefault="00742CF1">
      <w:pPr>
        <w:pStyle w:val="GvdeMetni"/>
        <w:rPr>
          <w:sz w:val="20"/>
        </w:rPr>
      </w:pPr>
    </w:p>
    <w:p w14:paraId="012025BF" w14:textId="77777777" w:rsidR="00742CF1" w:rsidRDefault="00742CF1">
      <w:pPr>
        <w:pStyle w:val="GvdeMetni"/>
        <w:rPr>
          <w:sz w:val="20"/>
        </w:rPr>
      </w:pPr>
    </w:p>
    <w:p w14:paraId="4954C596" w14:textId="77777777" w:rsidR="00742CF1" w:rsidRDefault="00742CF1">
      <w:pPr>
        <w:pStyle w:val="GvdeMetni"/>
        <w:rPr>
          <w:sz w:val="20"/>
        </w:rPr>
      </w:pPr>
    </w:p>
    <w:p w14:paraId="542CE3FC" w14:textId="77777777" w:rsidR="00742CF1" w:rsidRDefault="00742CF1">
      <w:pPr>
        <w:pStyle w:val="GvdeMetni"/>
        <w:rPr>
          <w:sz w:val="20"/>
        </w:rPr>
      </w:pPr>
    </w:p>
    <w:p w14:paraId="59330D57" w14:textId="77777777" w:rsidR="00742CF1" w:rsidRDefault="00742CF1">
      <w:pPr>
        <w:pStyle w:val="GvdeMetni"/>
        <w:rPr>
          <w:sz w:val="20"/>
        </w:rPr>
      </w:pPr>
    </w:p>
    <w:p w14:paraId="1693B7CC" w14:textId="77777777" w:rsidR="00742CF1" w:rsidRDefault="00742CF1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42CF1" w14:paraId="5D5BF773" w14:textId="77777777">
        <w:trPr>
          <w:trHeight w:val="309"/>
        </w:trPr>
        <w:tc>
          <w:tcPr>
            <w:tcW w:w="3090" w:type="dxa"/>
          </w:tcPr>
          <w:p w14:paraId="3BFEC3E2" w14:textId="77777777" w:rsidR="00742CF1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37AD8679" w14:textId="77777777" w:rsidR="00742CF1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170CB3D7" w14:textId="77777777" w:rsidR="00742CF1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742CF1" w14:paraId="1AF5FC68" w14:textId="77777777">
        <w:trPr>
          <w:trHeight w:val="398"/>
        </w:trPr>
        <w:tc>
          <w:tcPr>
            <w:tcW w:w="3090" w:type="dxa"/>
          </w:tcPr>
          <w:p w14:paraId="2C30E765" w14:textId="08A0B2BE" w:rsidR="00742CF1" w:rsidRDefault="00742CF1">
            <w:pPr>
              <w:pStyle w:val="TableParagraph"/>
              <w:spacing w:line="247" w:lineRule="exact"/>
              <w:ind w:left="9" w:right="1"/>
              <w:jc w:val="center"/>
            </w:pPr>
          </w:p>
        </w:tc>
        <w:tc>
          <w:tcPr>
            <w:tcW w:w="3581" w:type="dxa"/>
          </w:tcPr>
          <w:p w14:paraId="6B29E7C1" w14:textId="17F5E710" w:rsidR="00742CF1" w:rsidRDefault="00742CF1">
            <w:pPr>
              <w:pStyle w:val="TableParagraph"/>
              <w:spacing w:line="247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41ACBDB1" w14:textId="4FAE0197" w:rsidR="00742CF1" w:rsidRDefault="00742CF1">
            <w:pPr>
              <w:pStyle w:val="TableParagraph"/>
              <w:spacing w:line="247" w:lineRule="exact"/>
              <w:ind w:left="10" w:right="3"/>
              <w:jc w:val="center"/>
            </w:pPr>
          </w:p>
        </w:tc>
      </w:tr>
    </w:tbl>
    <w:p w14:paraId="69E0D1BC" w14:textId="77777777" w:rsidR="00742CF1" w:rsidRDefault="00742CF1">
      <w:pPr>
        <w:pStyle w:val="GvdeMetni"/>
        <w:spacing w:before="171"/>
        <w:rPr>
          <w:sz w:val="20"/>
        </w:rPr>
      </w:pPr>
    </w:p>
    <w:p w14:paraId="70DAFCB9" w14:textId="77777777" w:rsidR="00742CF1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KYS-GT-055;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742CF1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21FFB"/>
    <w:multiLevelType w:val="hybridMultilevel"/>
    <w:tmpl w:val="178CD670"/>
    <w:lvl w:ilvl="0" w:tplc="0F2098F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1349AA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37C7B4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302AFB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A9CF07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A684C9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6EC60A1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780CF32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676ABAA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233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CF1"/>
    <w:rsid w:val="00742CF1"/>
    <w:rsid w:val="00E34287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D4D7"/>
  <w15:docId w15:val="{F4B568DF-D819-428B-AC03-D5147F3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2024-08-28T12:41:00Z</dcterms:created>
  <dcterms:modified xsi:type="dcterms:W3CDTF">2024-08-28T13:15:00Z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